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7B" w:rsidRDefault="00B8297B" w:rsidP="00B8297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8297B" w:rsidRDefault="00B8297B" w:rsidP="00B8297B">
      <w:pPr>
        <w:keepNext/>
        <w:outlineLvl w:val="2"/>
        <w:rPr>
          <w:rFonts w:eastAsia="Calibri"/>
          <w:b/>
          <w:bCs/>
        </w:rPr>
      </w:pPr>
      <w:r>
        <w:rPr>
          <w:b/>
          <w:sz w:val="28"/>
          <w:szCs w:val="28"/>
        </w:rPr>
        <w:t xml:space="preserve">  </w:t>
      </w:r>
      <w:r>
        <w:rPr>
          <w:rFonts w:eastAsia="Calibri"/>
          <w:b/>
          <w:bCs/>
        </w:rPr>
        <w:t xml:space="preserve">               Российская Федерация                                              Россия </w:t>
      </w:r>
      <w:proofErr w:type="spellStart"/>
      <w:r>
        <w:rPr>
          <w:rFonts w:eastAsia="Calibri"/>
          <w:b/>
          <w:bCs/>
        </w:rPr>
        <w:t>Федерацията</w:t>
      </w:r>
      <w:proofErr w:type="spellEnd"/>
      <w:r>
        <w:rPr>
          <w:rFonts w:eastAsia="Calibri"/>
          <w:b/>
          <w:bCs/>
        </w:rPr>
        <w:t xml:space="preserve">  </w:t>
      </w:r>
    </w:p>
    <w:p w:rsidR="00B8297B" w:rsidRDefault="00B8297B" w:rsidP="00B8297B">
      <w:pPr>
        <w:keepNext/>
        <w:spacing w:line="360" w:lineRule="auto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Республика Саха (Якутия)                                            Саха  </w:t>
      </w:r>
      <w:proofErr w:type="spellStart"/>
      <w:r>
        <w:rPr>
          <w:rFonts w:eastAsia="Calibri"/>
          <w:b/>
          <w:bCs/>
        </w:rPr>
        <w:t>Республиката</w:t>
      </w:r>
      <w:proofErr w:type="spellEnd"/>
      <w:r>
        <w:rPr>
          <w:rFonts w:eastAsia="Calibri"/>
          <w:b/>
          <w:bCs/>
        </w:rPr>
        <w:t xml:space="preserve">    </w:t>
      </w:r>
    </w:p>
    <w:p w:rsidR="00B8297B" w:rsidRDefault="00B8297B" w:rsidP="00B8297B">
      <w:pPr>
        <w:keepNext/>
        <w:spacing w:line="276" w:lineRule="auto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Администрация                                                     </w:t>
      </w:r>
      <w:proofErr w:type="spellStart"/>
      <w:r>
        <w:rPr>
          <w:rFonts w:eastAsia="Calibri"/>
          <w:b/>
          <w:bCs/>
        </w:rPr>
        <w:t>Мииринэй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оройуонун</w:t>
      </w:r>
      <w:proofErr w:type="spellEnd"/>
    </w:p>
    <w:p w:rsidR="00B8297B" w:rsidRDefault="00B8297B" w:rsidP="00B8297B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муниципального образования                                       «</w:t>
      </w:r>
      <w:proofErr w:type="spellStart"/>
      <w:r>
        <w:rPr>
          <w:b/>
          <w:bCs/>
          <w:lang w:eastAsia="en-US"/>
        </w:rPr>
        <w:t>Алмазнай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бо</w:t>
      </w:r>
      <w:proofErr w:type="gramStart"/>
      <w:r>
        <w:rPr>
          <w:b/>
          <w:bCs/>
          <w:lang w:eastAsia="en-US"/>
        </w:rPr>
        <w:t>h</w:t>
      </w:r>
      <w:proofErr w:type="gramEnd"/>
      <w:r>
        <w:rPr>
          <w:b/>
          <w:bCs/>
          <w:lang w:eastAsia="en-US"/>
        </w:rPr>
        <w:t>уолэгэ</w:t>
      </w:r>
      <w:proofErr w:type="spellEnd"/>
      <w:r>
        <w:rPr>
          <w:b/>
          <w:bCs/>
          <w:lang w:eastAsia="en-US"/>
        </w:rPr>
        <w:t>»</w:t>
      </w:r>
    </w:p>
    <w:p w:rsidR="00B8297B" w:rsidRDefault="00B8297B" w:rsidP="00B8297B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«Поселок Алмазный»                                               </w:t>
      </w:r>
      <w:proofErr w:type="spellStart"/>
      <w:r>
        <w:rPr>
          <w:b/>
          <w:bCs/>
          <w:lang w:eastAsia="en-US"/>
        </w:rPr>
        <w:t>муниципальнай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тэриллии</w:t>
      </w:r>
      <w:proofErr w:type="spellEnd"/>
      <w:r>
        <w:rPr>
          <w:b/>
          <w:bCs/>
          <w:lang w:eastAsia="en-US"/>
        </w:rPr>
        <w:t xml:space="preserve">  </w:t>
      </w:r>
    </w:p>
    <w:p w:rsidR="00B8297B" w:rsidRDefault="00B8297B" w:rsidP="00B8297B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</w:t>
      </w:r>
      <w:proofErr w:type="spellStart"/>
      <w:r>
        <w:rPr>
          <w:b/>
          <w:bCs/>
          <w:lang w:eastAsia="en-US"/>
        </w:rPr>
        <w:t>Мирнинский</w:t>
      </w:r>
      <w:proofErr w:type="spellEnd"/>
      <w:r>
        <w:rPr>
          <w:b/>
          <w:bCs/>
          <w:lang w:eastAsia="en-US"/>
        </w:rPr>
        <w:t xml:space="preserve"> район                                                        </w:t>
      </w:r>
      <w:proofErr w:type="spellStart"/>
      <w:r>
        <w:rPr>
          <w:b/>
          <w:bCs/>
          <w:lang w:eastAsia="en-US"/>
        </w:rPr>
        <w:t>дьа</w:t>
      </w:r>
      <w:proofErr w:type="gramStart"/>
      <w:r>
        <w:rPr>
          <w:b/>
          <w:bCs/>
          <w:lang w:eastAsia="en-US"/>
        </w:rPr>
        <w:t>h</w:t>
      </w:r>
      <w:proofErr w:type="gramEnd"/>
      <w:r>
        <w:rPr>
          <w:b/>
          <w:bCs/>
          <w:lang w:eastAsia="en-US"/>
        </w:rPr>
        <w:t>алтата</w:t>
      </w:r>
      <w:proofErr w:type="spellEnd"/>
      <w:r>
        <w:rPr>
          <w:b/>
          <w:bCs/>
          <w:lang w:eastAsia="en-US"/>
        </w:rPr>
        <w:t xml:space="preserve">   </w:t>
      </w:r>
    </w:p>
    <w:p w:rsidR="00B8297B" w:rsidRDefault="00B8297B" w:rsidP="00B8297B">
      <w:pPr>
        <w:spacing w:line="276" w:lineRule="auto"/>
        <w:rPr>
          <w:b/>
          <w:bCs/>
          <w:lang w:eastAsia="en-US"/>
        </w:rPr>
      </w:pPr>
    </w:p>
    <w:p w:rsidR="00B8297B" w:rsidRDefault="00B8297B" w:rsidP="00B8297B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ПОСТАНОВЛЕНИЕ                                              УУРААХ</w:t>
      </w:r>
    </w:p>
    <w:p w:rsidR="00B8297B" w:rsidRDefault="00255FDD" w:rsidP="00B8297B">
      <w:pPr>
        <w:tabs>
          <w:tab w:val="right" w:pos="9355"/>
        </w:tabs>
        <w:spacing w:after="200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255F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margin-left:-.3pt;margin-top:16.75pt;width:462pt;height:.1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255FDD">
        <w:pict>
          <v:shape id="Прямая со стрелкой 3" o:spid="_x0000_s1028" type="#_x0000_t32" style="position:absolute;margin-left:-.3pt;margin-top:9.85pt;width:46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255FDD">
        <w:pict>
          <v:shape id="Прямая со стрелкой 2" o:spid="_x0000_s1026" type="#_x0000_t32" style="position:absolute;margin-left:537.45pt;margin-top:16.6pt;width:460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255FDD">
        <w:pict>
          <v:shape id="Прямая со стрелкой 1" o:spid="_x0000_s1027" type="#_x0000_t32" style="position:absolute;margin-left:472.95pt;margin-top:23.35pt;width:0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B8297B">
        <w:rPr>
          <w:rFonts w:ascii="Calibri" w:hAnsi="Calibri" w:cs="Calibri"/>
          <w:b/>
          <w:bCs/>
          <w:sz w:val="28"/>
          <w:szCs w:val="28"/>
          <w:lang w:eastAsia="en-US"/>
        </w:rPr>
        <w:tab/>
      </w:r>
    </w:p>
    <w:p w:rsidR="00B8297B" w:rsidRDefault="0017792E" w:rsidP="00B8297B">
      <w:pPr>
        <w:spacing w:after="200" w:line="276" w:lineRule="auto"/>
        <w:rPr>
          <w:lang w:eastAsia="en-US"/>
        </w:rPr>
      </w:pPr>
      <w:r>
        <w:rPr>
          <w:lang w:eastAsia="en-US"/>
        </w:rPr>
        <w:t xml:space="preserve"> «</w:t>
      </w:r>
      <w:r>
        <w:rPr>
          <w:u w:val="single"/>
          <w:lang w:eastAsia="en-US"/>
        </w:rPr>
        <w:t xml:space="preserve">  10  </w:t>
      </w:r>
      <w:r w:rsidR="00B8297B">
        <w:rPr>
          <w:lang w:eastAsia="en-US"/>
        </w:rPr>
        <w:t>»___</w:t>
      </w:r>
      <w:r>
        <w:rPr>
          <w:u w:val="single"/>
          <w:lang w:eastAsia="en-US"/>
        </w:rPr>
        <w:t>января</w:t>
      </w:r>
      <w:r>
        <w:rPr>
          <w:lang w:eastAsia="en-US"/>
        </w:rPr>
        <w:t>____</w:t>
      </w:r>
      <w:r w:rsidR="00B8297B">
        <w:rPr>
          <w:lang w:eastAsia="en-US"/>
        </w:rPr>
        <w:t>2017 г. № __</w:t>
      </w:r>
      <w:r>
        <w:rPr>
          <w:u w:val="single"/>
          <w:lang w:eastAsia="en-US"/>
        </w:rPr>
        <w:t>1</w:t>
      </w:r>
      <w:r>
        <w:rPr>
          <w:lang w:eastAsia="en-US"/>
        </w:rPr>
        <w:t>___</w:t>
      </w:r>
    </w:p>
    <w:p w:rsidR="00B8297B" w:rsidRDefault="00B8297B" w:rsidP="00B8297B">
      <w:pPr>
        <w:spacing w:after="200" w:line="276" w:lineRule="auto"/>
        <w:rPr>
          <w:lang w:eastAsia="en-US"/>
        </w:rPr>
      </w:pPr>
    </w:p>
    <w:p w:rsidR="00B8297B" w:rsidRPr="003E7AFA" w:rsidRDefault="00B8297B" w:rsidP="00B8297B">
      <w:pPr>
        <w:rPr>
          <w:b/>
          <w:sz w:val="28"/>
          <w:szCs w:val="28"/>
        </w:rPr>
      </w:pPr>
      <w:r w:rsidRPr="003E7AF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наделении</w:t>
      </w:r>
      <w:r w:rsidRPr="003E7AFA">
        <w:rPr>
          <w:b/>
          <w:sz w:val="28"/>
          <w:szCs w:val="28"/>
        </w:rPr>
        <w:t xml:space="preserve"> полномочий </w:t>
      </w:r>
    </w:p>
    <w:p w:rsidR="00B8297B" w:rsidRPr="003E7AFA" w:rsidRDefault="00B8297B" w:rsidP="00B8297B">
      <w:pPr>
        <w:rPr>
          <w:b/>
          <w:sz w:val="28"/>
          <w:szCs w:val="28"/>
        </w:rPr>
      </w:pPr>
      <w:r w:rsidRPr="003E7AFA">
        <w:rPr>
          <w:b/>
          <w:sz w:val="28"/>
          <w:szCs w:val="28"/>
        </w:rPr>
        <w:t>администратора в 2017 году</w:t>
      </w:r>
    </w:p>
    <w:p w:rsidR="00B8297B" w:rsidRPr="006F42B9" w:rsidRDefault="00B8297B" w:rsidP="00B8297B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B8297B" w:rsidRDefault="00B8297B" w:rsidP="00B8297B">
      <w:pPr>
        <w:ind w:firstLine="851"/>
        <w:jc w:val="both"/>
        <w:rPr>
          <w:sz w:val="28"/>
          <w:szCs w:val="28"/>
        </w:rPr>
      </w:pPr>
    </w:p>
    <w:p w:rsidR="00B8297B" w:rsidRPr="008B482E" w:rsidRDefault="00B8297B" w:rsidP="00B8297B">
      <w:pPr>
        <w:ind w:firstLine="851"/>
        <w:jc w:val="both"/>
        <w:rPr>
          <w:sz w:val="28"/>
          <w:szCs w:val="28"/>
        </w:rPr>
      </w:pPr>
      <w:proofErr w:type="gramStart"/>
      <w:r w:rsidRPr="00882203">
        <w:rPr>
          <w:sz w:val="28"/>
          <w:szCs w:val="28"/>
        </w:rPr>
        <w:t xml:space="preserve">В </w:t>
      </w:r>
      <w:r w:rsidRPr="008B482E">
        <w:rPr>
          <w:sz w:val="28"/>
          <w:szCs w:val="28"/>
        </w:rPr>
        <w:t>соответствии с</w:t>
      </w:r>
      <w:r>
        <w:rPr>
          <w:sz w:val="28"/>
          <w:szCs w:val="28"/>
        </w:rPr>
        <w:t>о</w:t>
      </w:r>
      <w:r w:rsidRPr="008B482E">
        <w:rPr>
          <w:sz w:val="28"/>
          <w:szCs w:val="28"/>
        </w:rPr>
        <w:t xml:space="preserve"> ст. 40, 160.1 Бюджетного кодекса Российской Федерации, приказом Министерства финансов Российской Федерации от 1 июля 2013 г. № 65н</w:t>
      </w:r>
      <w:r>
        <w:rPr>
          <w:sz w:val="28"/>
          <w:szCs w:val="28"/>
        </w:rPr>
        <w:t>, р</w:t>
      </w:r>
      <w:r w:rsidRPr="008B482E">
        <w:rPr>
          <w:sz w:val="28"/>
          <w:szCs w:val="28"/>
        </w:rPr>
        <w:t xml:space="preserve">ешением сессии </w:t>
      </w:r>
      <w:proofErr w:type="spellStart"/>
      <w:r>
        <w:rPr>
          <w:sz w:val="28"/>
          <w:szCs w:val="28"/>
        </w:rPr>
        <w:t>Алмазнинского</w:t>
      </w:r>
      <w:proofErr w:type="spellEnd"/>
      <w:r>
        <w:rPr>
          <w:sz w:val="28"/>
          <w:szCs w:val="28"/>
        </w:rPr>
        <w:t xml:space="preserve"> Поселкового Совета депутатов </w:t>
      </w:r>
      <w:r w:rsidRPr="008B482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 декабря 2016 г. </w:t>
      </w:r>
      <w:r w:rsidRPr="008B48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E21EEF">
        <w:rPr>
          <w:sz w:val="28"/>
          <w:szCs w:val="28"/>
        </w:rPr>
        <w:t xml:space="preserve"> - № 31-2</w:t>
      </w:r>
      <w:r w:rsidRPr="008B482E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бюджета</w:t>
      </w:r>
      <w:r w:rsidRPr="008B482E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Поселок Алмазный</w:t>
      </w:r>
      <w:r w:rsidRPr="008B482E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Республики Саха (Якутия) на 2017</w:t>
      </w:r>
      <w:r w:rsidRPr="008B482E">
        <w:rPr>
          <w:sz w:val="28"/>
          <w:szCs w:val="28"/>
        </w:rPr>
        <w:t xml:space="preserve"> год», в целях единства бюджетной политики, своевременного исполнения бюджета:</w:t>
      </w:r>
      <w:proofErr w:type="gramEnd"/>
    </w:p>
    <w:p w:rsidR="00B8297B" w:rsidRPr="00AE04FD" w:rsidRDefault="00B8297B" w:rsidP="00B8297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Наделить полномочиями администратора доходов в 2017 году </w:t>
      </w:r>
      <w:r w:rsidRPr="00AE04FD">
        <w:rPr>
          <w:sz w:val="28"/>
          <w:szCs w:val="28"/>
        </w:rPr>
        <w:t>а</w:t>
      </w:r>
      <w:r>
        <w:rPr>
          <w:sz w:val="28"/>
          <w:szCs w:val="28"/>
        </w:rPr>
        <w:t>дминистрацию</w:t>
      </w:r>
      <w:r w:rsidRPr="00AE04FD">
        <w:rPr>
          <w:sz w:val="28"/>
          <w:szCs w:val="28"/>
        </w:rPr>
        <w:t xml:space="preserve"> муниципального образования </w:t>
      </w:r>
      <w:r w:rsidRPr="008B482E">
        <w:rPr>
          <w:sz w:val="28"/>
          <w:szCs w:val="28"/>
        </w:rPr>
        <w:t>«</w:t>
      </w:r>
      <w:r>
        <w:rPr>
          <w:sz w:val="28"/>
          <w:szCs w:val="28"/>
        </w:rPr>
        <w:t>Поселок Алмазный</w:t>
      </w:r>
      <w:r w:rsidRPr="008B482E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</w:t>
      </w:r>
      <w:r w:rsidRPr="00AE04FD">
        <w:rPr>
          <w:sz w:val="28"/>
          <w:szCs w:val="28"/>
        </w:rPr>
        <w:t xml:space="preserve"> Республики Саха (Якутия) с кодом администратора «80</w:t>
      </w:r>
      <w:r>
        <w:rPr>
          <w:sz w:val="28"/>
          <w:szCs w:val="28"/>
        </w:rPr>
        <w:t>6».</w:t>
      </w:r>
    </w:p>
    <w:p w:rsidR="00B8297B" w:rsidRPr="00A70625" w:rsidRDefault="00B8297B" w:rsidP="00B8297B">
      <w:pPr>
        <w:numPr>
          <w:ilvl w:val="0"/>
          <w:numId w:val="1"/>
        </w:numPr>
        <w:tabs>
          <w:tab w:val="left" w:pos="1276"/>
        </w:tabs>
        <w:spacing w:before="240" w:after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 бухгалтеру МО «Поселок Алмазный» (Перелыгиной В.В.) направить данное постановление в Управление Федерального казначейства по Республике Саха (Якутия)</w:t>
      </w:r>
      <w:r w:rsidRPr="00A70625">
        <w:rPr>
          <w:sz w:val="28"/>
          <w:szCs w:val="28"/>
        </w:rPr>
        <w:t>.</w:t>
      </w:r>
    </w:p>
    <w:p w:rsidR="00B8297B" w:rsidRPr="006F42B9" w:rsidRDefault="00B8297B" w:rsidP="00B8297B">
      <w:pPr>
        <w:pStyle w:val="3"/>
        <w:numPr>
          <w:ilvl w:val="0"/>
          <w:numId w:val="1"/>
        </w:numPr>
        <w:tabs>
          <w:tab w:val="left" w:pos="1276"/>
          <w:tab w:val="left" w:pos="1418"/>
        </w:tabs>
        <w:ind w:left="0" w:firstLine="851"/>
        <w:jc w:val="both"/>
        <w:rPr>
          <w:szCs w:val="28"/>
        </w:rPr>
      </w:pPr>
      <w:r w:rsidRPr="006F42B9">
        <w:rPr>
          <w:szCs w:val="28"/>
        </w:rPr>
        <w:t xml:space="preserve"> Контроль исполнения настоя</w:t>
      </w:r>
      <w:r>
        <w:rPr>
          <w:szCs w:val="28"/>
        </w:rPr>
        <w:t>щего постановления оставляю за собой.</w:t>
      </w:r>
    </w:p>
    <w:p w:rsidR="00B8297B" w:rsidRPr="006F42B9" w:rsidRDefault="00B8297B" w:rsidP="00B8297B">
      <w:pPr>
        <w:pStyle w:val="a3"/>
        <w:ind w:left="0" w:firstLine="1277"/>
        <w:rPr>
          <w:sz w:val="28"/>
          <w:szCs w:val="28"/>
        </w:rPr>
      </w:pPr>
    </w:p>
    <w:p w:rsidR="00B8297B" w:rsidRDefault="00B8297B" w:rsidP="00B8297B">
      <w:pPr>
        <w:pStyle w:val="a3"/>
        <w:rPr>
          <w:sz w:val="28"/>
          <w:szCs w:val="28"/>
        </w:rPr>
      </w:pPr>
    </w:p>
    <w:p w:rsidR="00B8297B" w:rsidRDefault="00B8297B" w:rsidP="00B8297B">
      <w:pPr>
        <w:pStyle w:val="a3"/>
        <w:rPr>
          <w:sz w:val="28"/>
          <w:szCs w:val="28"/>
        </w:rPr>
      </w:pPr>
    </w:p>
    <w:p w:rsidR="00B8297B" w:rsidRDefault="00B8297B" w:rsidP="00B8297B">
      <w:r>
        <w:rPr>
          <w:b/>
          <w:sz w:val="28"/>
          <w:szCs w:val="28"/>
        </w:rPr>
        <w:t xml:space="preserve">Глава  МО   «Поселок Алмазный»                                      А.Т. </w:t>
      </w:r>
      <w:proofErr w:type="spellStart"/>
      <w:r>
        <w:rPr>
          <w:b/>
          <w:sz w:val="28"/>
          <w:szCs w:val="28"/>
        </w:rPr>
        <w:t>Скоропупова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B8297B" w:rsidRDefault="00B8297B" w:rsidP="00B8297B">
      <w:pPr>
        <w:spacing w:after="200" w:line="276" w:lineRule="auto"/>
        <w:rPr>
          <w:lang w:eastAsia="en-US"/>
        </w:rPr>
      </w:pPr>
    </w:p>
    <w:p w:rsidR="00F50374" w:rsidRDefault="00F50374"/>
    <w:sectPr w:rsidR="00F50374" w:rsidSect="00F5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01B87"/>
    <w:multiLevelType w:val="multilevel"/>
    <w:tmpl w:val="70701A9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7B"/>
    <w:rsid w:val="0017792E"/>
    <w:rsid w:val="00255FDD"/>
    <w:rsid w:val="00B8297B"/>
    <w:rsid w:val="00F5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"/>
        <o:r id="V:Rule6" type="connector" idref="#Прямая со стрелкой 2"/>
        <o:r id="V:Rule7" type="connector" idref="#Прямая со стрелкой 3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8297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B82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829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бухгалтер2</cp:lastModifiedBy>
  <cp:revision>3</cp:revision>
  <dcterms:created xsi:type="dcterms:W3CDTF">2017-02-09T08:51:00Z</dcterms:created>
  <dcterms:modified xsi:type="dcterms:W3CDTF">2017-02-09T08:53:00Z</dcterms:modified>
</cp:coreProperties>
</file>